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742"/>
      </w:tblGrid>
      <w:tr w:rsidR="00EC458D" w14:paraId="3223B256" w14:textId="77777777" w:rsidTr="000C5F07">
        <w:tc>
          <w:tcPr>
            <w:tcW w:w="1074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ED20278" w14:textId="77777777" w:rsidR="00CA57C6" w:rsidRDefault="00CA57C6" w:rsidP="00CA57C6">
            <w:r>
              <w:t>Avant toute chose, barre les mots que tu sais écrire, concentre-toi sur ceux qui présentent une difficulté.</w:t>
            </w:r>
          </w:p>
          <w:p w14:paraId="39B59128" w14:textId="77777777" w:rsidR="00CA57C6" w:rsidRDefault="00CA57C6" w:rsidP="00CA57C6">
            <w:r>
              <w:t>Les groupes nominaux : une petite fille, un grand-père, un vieil homme, une forêt, des secrets, des fées, les rivières, les animaux, les plantes</w:t>
            </w:r>
          </w:p>
          <w:p w14:paraId="058E8407" w14:textId="77777777" w:rsidR="00CA57C6" w:rsidRDefault="00CA57C6" w:rsidP="00CA57C6">
            <w:r>
              <w:t>Les verbes : se promener, elles sont, raconter, protéger, veiller</w:t>
            </w:r>
          </w:p>
          <w:p w14:paraId="476BA183" w14:textId="77777777" w:rsidR="00CA57C6" w:rsidRDefault="00CA57C6" w:rsidP="00CA57C6">
            <w:r>
              <w:t>Les mots invariables : pourquoi, comment, alors, si</w:t>
            </w:r>
          </w:p>
          <w:p w14:paraId="0F8310AF" w14:textId="071FF56F" w:rsidR="00EC458D" w:rsidRDefault="00CA57C6" w:rsidP="00CA57C6">
            <w:r>
              <w:t>Les homophones : c’est/s’est, et/est, ce/se, son/sont, a/à, sa/ça</w:t>
            </w:r>
          </w:p>
        </w:tc>
      </w:tr>
      <w:tr w:rsidR="00EC458D" w14:paraId="4AD46EB7" w14:textId="77777777" w:rsidTr="000C5F07">
        <w:tc>
          <w:tcPr>
            <w:tcW w:w="1074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D69459D" w14:textId="77777777" w:rsidR="00CA57C6" w:rsidRDefault="00CA57C6" w:rsidP="00CA57C6">
            <w:r>
              <w:t>Avant toute chose, barre les mots que tu sais écrire, concentre-toi sur ceux qui présentent une difficulté.</w:t>
            </w:r>
          </w:p>
          <w:p w14:paraId="5AA07DB6" w14:textId="77777777" w:rsidR="00CA57C6" w:rsidRDefault="00CA57C6" w:rsidP="00CA57C6">
            <w:r>
              <w:t>Les groupes nominaux : une petite fille, un grand-père, un vieil homme, une forêt, des secrets, des fées, les rivières, les animaux, les plantes</w:t>
            </w:r>
          </w:p>
          <w:p w14:paraId="5A039B9D" w14:textId="77777777" w:rsidR="00CA57C6" w:rsidRDefault="00CA57C6" w:rsidP="00CA57C6">
            <w:r>
              <w:t>Les verbes : se promener, elles sont, raconter, protéger, veiller</w:t>
            </w:r>
          </w:p>
          <w:p w14:paraId="5775B079" w14:textId="77777777" w:rsidR="00CA57C6" w:rsidRDefault="00CA57C6" w:rsidP="00CA57C6">
            <w:r>
              <w:t>Les mots invariables : pourquoi, comment, alors, si</w:t>
            </w:r>
          </w:p>
          <w:p w14:paraId="1E7D5FE4" w14:textId="58FFF503" w:rsidR="00EC458D" w:rsidRDefault="00CA57C6" w:rsidP="00CA57C6">
            <w:r>
              <w:t>Les homophones : c’est/s’est, et/est, ce/se, son/sont, a/à, sa/ça</w:t>
            </w:r>
          </w:p>
        </w:tc>
      </w:tr>
      <w:tr w:rsidR="00EC458D" w14:paraId="1CD9938C" w14:textId="77777777" w:rsidTr="000C5F07">
        <w:tc>
          <w:tcPr>
            <w:tcW w:w="1074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CE32C9A" w14:textId="77777777" w:rsidR="00CA57C6" w:rsidRDefault="00CA57C6" w:rsidP="00CA57C6">
            <w:r>
              <w:t>Avant toute chose, barre les mots que tu sais écrire, concentre-toi sur ceux qui présentent une difficulté.</w:t>
            </w:r>
          </w:p>
          <w:p w14:paraId="0232BF87" w14:textId="77777777" w:rsidR="00CA57C6" w:rsidRDefault="00CA57C6" w:rsidP="00CA57C6">
            <w:r>
              <w:t>Les groupes nominaux : une petite fille, un grand-père, un vieil homme, une forêt, des secrets, des fées, les rivières, les animaux, les plantes</w:t>
            </w:r>
          </w:p>
          <w:p w14:paraId="6FEA5EA1" w14:textId="77777777" w:rsidR="00CA57C6" w:rsidRDefault="00CA57C6" w:rsidP="00CA57C6">
            <w:r>
              <w:t>Les verbes : se promener, elles sont, raconter, protéger, veiller</w:t>
            </w:r>
          </w:p>
          <w:p w14:paraId="0D3D365D" w14:textId="77777777" w:rsidR="00CA57C6" w:rsidRDefault="00CA57C6" w:rsidP="00CA57C6">
            <w:r>
              <w:t>Les mots invariables : pourquoi, comment, alors, si</w:t>
            </w:r>
          </w:p>
          <w:p w14:paraId="52A847DC" w14:textId="005B392C" w:rsidR="00EC458D" w:rsidRDefault="00CA57C6" w:rsidP="00CA57C6">
            <w:r>
              <w:t>Les homophones : c’est/s’est, et/est, ce/se, son/sont, a/à, sa/ça</w:t>
            </w:r>
          </w:p>
        </w:tc>
      </w:tr>
      <w:tr w:rsidR="00EC458D" w14:paraId="6C88A704" w14:textId="77777777" w:rsidTr="000C5F07">
        <w:tc>
          <w:tcPr>
            <w:tcW w:w="1074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93DD5B2" w14:textId="77777777" w:rsidR="00F86A42" w:rsidRDefault="00F86A42" w:rsidP="00F86A42">
            <w:r>
              <w:t>Avant toute chose, barre les mots que tu sais écrire, concentre-toi sur ceux qui présentent une difficulté.</w:t>
            </w:r>
          </w:p>
          <w:p w14:paraId="643BD811" w14:textId="77777777" w:rsidR="00F86A42" w:rsidRDefault="00F86A42" w:rsidP="00F86A42">
            <w:r>
              <w:t>Les groupes nominaux : une petite fille, un grand-père, un vieil homme, une forêt, des secrets, des fées, les rivières, les animaux, les plantes</w:t>
            </w:r>
          </w:p>
          <w:p w14:paraId="66DCEC2D" w14:textId="77777777" w:rsidR="00F86A42" w:rsidRDefault="00F86A42" w:rsidP="00F86A42">
            <w:r>
              <w:t>Les verbes : se promener, elles sont, raconter, protéger, veiller</w:t>
            </w:r>
          </w:p>
          <w:p w14:paraId="445D58AF" w14:textId="77777777" w:rsidR="00F86A42" w:rsidRDefault="00F86A42" w:rsidP="00F86A42">
            <w:r>
              <w:t>Les mots invariables : pourquoi, comment, alors, si</w:t>
            </w:r>
          </w:p>
          <w:p w14:paraId="54CD8C35" w14:textId="4C1FFF59" w:rsidR="00EC458D" w:rsidRDefault="00F86A42" w:rsidP="00F86A42">
            <w:r>
              <w:t>Les homophones : c’est/s’est, et/est, ce/se, son/sont, a/à, sa/ça</w:t>
            </w:r>
          </w:p>
        </w:tc>
      </w:tr>
      <w:tr w:rsidR="00EC458D" w14:paraId="38543EB4" w14:textId="77777777" w:rsidTr="000C5F07">
        <w:tc>
          <w:tcPr>
            <w:tcW w:w="1074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F382CB3" w14:textId="77777777" w:rsidR="00F86A42" w:rsidRDefault="00F86A42" w:rsidP="00F86A42">
            <w:r>
              <w:t>Avant toute chose, barre les mots que tu sais écrire, concentre-toi sur ceux qui présentent une difficulté.</w:t>
            </w:r>
          </w:p>
          <w:p w14:paraId="2917D407" w14:textId="77777777" w:rsidR="00F86A42" w:rsidRDefault="00F86A42" w:rsidP="00F86A42">
            <w:r>
              <w:t>Les groupes nominaux : une petite fille, un grand-père, un vieil homme, une forêt, des secrets, des fées, les rivières, les animaux, les plantes</w:t>
            </w:r>
          </w:p>
          <w:p w14:paraId="122DEAD6" w14:textId="77777777" w:rsidR="00F86A42" w:rsidRDefault="00F86A42" w:rsidP="00F86A42">
            <w:r>
              <w:t>Les verbes : se promener, elles sont, raconter, protéger, veiller</w:t>
            </w:r>
          </w:p>
          <w:p w14:paraId="0696C280" w14:textId="77777777" w:rsidR="00F86A42" w:rsidRDefault="00F86A42" w:rsidP="00F86A42">
            <w:r>
              <w:t>Les mots invariables : pourquoi, comment, alors, si</w:t>
            </w:r>
          </w:p>
          <w:p w14:paraId="1A9A9BB5" w14:textId="60B06929" w:rsidR="00EC458D" w:rsidRDefault="00F86A42" w:rsidP="00F86A42">
            <w:r>
              <w:t>Les homophones : c’est/s’est, et/est, ce/se, son/sont, a/à, sa/ça</w:t>
            </w:r>
          </w:p>
        </w:tc>
      </w:tr>
      <w:tr w:rsidR="00EC458D" w14:paraId="6B17D3AF" w14:textId="77777777" w:rsidTr="000C5F07">
        <w:tc>
          <w:tcPr>
            <w:tcW w:w="1074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62322EB" w14:textId="77777777" w:rsidR="00F86A42" w:rsidRDefault="00F86A42" w:rsidP="00F86A42">
            <w:r>
              <w:t>Avant toute chose, barre les mots que tu sais écrire, concentre-toi sur ceux qui présentent une difficulté.</w:t>
            </w:r>
          </w:p>
          <w:p w14:paraId="4CFF7B2B" w14:textId="77777777" w:rsidR="00F86A42" w:rsidRDefault="00F86A42" w:rsidP="00F86A42">
            <w:r>
              <w:t>Les groupes nominaux : une petite fille, un grand-père, un vieil homme, une forêt, des secrets, des fées, les rivières, les animaux, les plantes</w:t>
            </w:r>
          </w:p>
          <w:p w14:paraId="00250CBF" w14:textId="77777777" w:rsidR="00F86A42" w:rsidRDefault="00F86A42" w:rsidP="00F86A42">
            <w:r>
              <w:t>Les verbes : se promener, elles sont, raconter, protéger, veiller</w:t>
            </w:r>
          </w:p>
          <w:p w14:paraId="2866B2FC" w14:textId="77777777" w:rsidR="00F86A42" w:rsidRDefault="00F86A42" w:rsidP="00F86A42">
            <w:r>
              <w:t>Les mots invariables : pourquoi, comment, alors, si</w:t>
            </w:r>
          </w:p>
          <w:p w14:paraId="6EDE8EC3" w14:textId="06ED3ED9" w:rsidR="00EC458D" w:rsidRDefault="00F86A42" w:rsidP="00F86A42">
            <w:r>
              <w:t>Les homophones : c’est/s’est, et/est, ce/se, son/sont, a/à, sa/ça</w:t>
            </w:r>
            <w:bookmarkStart w:id="0" w:name="_GoBack"/>
            <w:bookmarkEnd w:id="0"/>
          </w:p>
        </w:tc>
      </w:tr>
      <w:tr w:rsidR="001E7705" w14:paraId="6E14B86D" w14:textId="77777777" w:rsidTr="000C5F07">
        <w:tc>
          <w:tcPr>
            <w:tcW w:w="10742" w:type="dxa"/>
            <w:tcBorders>
              <w:top w:val="single" w:sz="12" w:space="0" w:color="auto"/>
              <w:left w:val="single" w:sz="12" w:space="0" w:color="7030A0"/>
              <w:bottom w:val="single" w:sz="12" w:space="0" w:color="7030A0"/>
              <w:right w:val="single" w:sz="12" w:space="0" w:color="7030A0"/>
            </w:tcBorders>
          </w:tcPr>
          <w:p w14:paraId="61FE266B" w14:textId="4C4E2823" w:rsidR="001E7705" w:rsidRDefault="001E7705" w:rsidP="001E7705">
            <w:r w:rsidRPr="006A3520">
              <w:t xml:space="preserve">Le vocabulaire de la dictée : </w:t>
            </w:r>
            <w:r>
              <w:t>Lucie (</w:t>
            </w:r>
            <w:proofErr w:type="spellStart"/>
            <w:r>
              <w:t>np</w:t>
            </w:r>
            <w:proofErr w:type="spellEnd"/>
            <w:r>
              <w:t>) – René (</w:t>
            </w:r>
            <w:proofErr w:type="spellStart"/>
            <w:r>
              <w:t>np</w:t>
            </w:r>
            <w:proofErr w:type="spellEnd"/>
            <w:r>
              <w:t>) – les Vosges (</w:t>
            </w:r>
            <w:proofErr w:type="spellStart"/>
            <w:r>
              <w:t>np</w:t>
            </w:r>
            <w:proofErr w:type="spellEnd"/>
            <w:r>
              <w:t>) – un grand-père (</w:t>
            </w:r>
            <w:proofErr w:type="spellStart"/>
            <w:r>
              <w:t>nc</w:t>
            </w:r>
            <w:proofErr w:type="spellEnd"/>
            <w:r>
              <w:t>) – veiller (v1) – merveilleux (adj) – pur (adj) – peut-être (adv) – apercevoir (v3)</w:t>
            </w:r>
          </w:p>
        </w:tc>
      </w:tr>
      <w:tr w:rsidR="001E7705" w14:paraId="4EA84496" w14:textId="77777777" w:rsidTr="000C5F07">
        <w:tc>
          <w:tcPr>
            <w:tcW w:w="10742" w:type="dxa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</w:tcPr>
          <w:p w14:paraId="2BF41A78" w14:textId="186BD3C2" w:rsidR="001E7705" w:rsidRDefault="001E7705" w:rsidP="001E7705">
            <w:r w:rsidRPr="006A3520">
              <w:t xml:space="preserve">Le vocabulaire de la dictée : </w:t>
            </w:r>
            <w:r>
              <w:t>Lucie (</w:t>
            </w:r>
            <w:proofErr w:type="spellStart"/>
            <w:r>
              <w:t>np</w:t>
            </w:r>
            <w:proofErr w:type="spellEnd"/>
            <w:r>
              <w:t>) – René (</w:t>
            </w:r>
            <w:proofErr w:type="spellStart"/>
            <w:r>
              <w:t>np</w:t>
            </w:r>
            <w:proofErr w:type="spellEnd"/>
            <w:r>
              <w:t>) – les Vosges (</w:t>
            </w:r>
            <w:proofErr w:type="spellStart"/>
            <w:r>
              <w:t>np</w:t>
            </w:r>
            <w:proofErr w:type="spellEnd"/>
            <w:r>
              <w:t>) – un grand-père (</w:t>
            </w:r>
            <w:proofErr w:type="spellStart"/>
            <w:r>
              <w:t>nc</w:t>
            </w:r>
            <w:proofErr w:type="spellEnd"/>
            <w:r>
              <w:t>) – veiller (v1) – merveilleux (adj) – pur (adj) – peut-être (adv) – apercevoir (v3)</w:t>
            </w:r>
          </w:p>
        </w:tc>
      </w:tr>
      <w:tr w:rsidR="001E7705" w14:paraId="6D0EDE2E" w14:textId="77777777" w:rsidTr="000C5F07">
        <w:tc>
          <w:tcPr>
            <w:tcW w:w="10742" w:type="dxa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</w:tcPr>
          <w:p w14:paraId="285C03EA" w14:textId="601A292D" w:rsidR="001E7705" w:rsidRDefault="001E7705" w:rsidP="001E7705">
            <w:r w:rsidRPr="006A3520">
              <w:t xml:space="preserve">Le vocabulaire de la dictée : </w:t>
            </w:r>
            <w:r>
              <w:t>Lucie (</w:t>
            </w:r>
            <w:proofErr w:type="spellStart"/>
            <w:r>
              <w:t>np</w:t>
            </w:r>
            <w:proofErr w:type="spellEnd"/>
            <w:r>
              <w:t>) – René (</w:t>
            </w:r>
            <w:proofErr w:type="spellStart"/>
            <w:r>
              <w:t>np</w:t>
            </w:r>
            <w:proofErr w:type="spellEnd"/>
            <w:r>
              <w:t>) – les Vosges (</w:t>
            </w:r>
            <w:proofErr w:type="spellStart"/>
            <w:r>
              <w:t>np</w:t>
            </w:r>
            <w:proofErr w:type="spellEnd"/>
            <w:r>
              <w:t>) – un grand-père (</w:t>
            </w:r>
            <w:proofErr w:type="spellStart"/>
            <w:r>
              <w:t>nc</w:t>
            </w:r>
            <w:proofErr w:type="spellEnd"/>
            <w:r>
              <w:t>) – veiller (v1) – merveilleux (adj) – pur (adj) – peut-être (adv) – apercevoir (v3)</w:t>
            </w:r>
          </w:p>
        </w:tc>
      </w:tr>
      <w:tr w:rsidR="001E7705" w14:paraId="1DF45173" w14:textId="77777777" w:rsidTr="000C5F07">
        <w:tc>
          <w:tcPr>
            <w:tcW w:w="10742" w:type="dxa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</w:tcPr>
          <w:p w14:paraId="6E6E710F" w14:textId="35A86B13" w:rsidR="001E7705" w:rsidRDefault="001E7705" w:rsidP="001E7705">
            <w:r w:rsidRPr="006A3520">
              <w:t xml:space="preserve">Le vocabulaire de la dictée : </w:t>
            </w:r>
            <w:r>
              <w:t>Lucie (</w:t>
            </w:r>
            <w:proofErr w:type="spellStart"/>
            <w:r>
              <w:t>np</w:t>
            </w:r>
            <w:proofErr w:type="spellEnd"/>
            <w:r>
              <w:t>) – René (</w:t>
            </w:r>
            <w:proofErr w:type="spellStart"/>
            <w:r>
              <w:t>np</w:t>
            </w:r>
            <w:proofErr w:type="spellEnd"/>
            <w:r>
              <w:t>) – les Vosges (</w:t>
            </w:r>
            <w:proofErr w:type="spellStart"/>
            <w:r>
              <w:t>np</w:t>
            </w:r>
            <w:proofErr w:type="spellEnd"/>
            <w:r>
              <w:t>) – un grand-père (</w:t>
            </w:r>
            <w:proofErr w:type="spellStart"/>
            <w:r>
              <w:t>nc</w:t>
            </w:r>
            <w:proofErr w:type="spellEnd"/>
            <w:r>
              <w:t>) – veiller (v1) – merveilleux (adj) – pur (adj) – peut-être (adv) – apercevoir (v3)</w:t>
            </w:r>
          </w:p>
        </w:tc>
      </w:tr>
      <w:tr w:rsidR="001E7705" w14:paraId="3C725FDE" w14:textId="77777777" w:rsidTr="000C5F07">
        <w:tc>
          <w:tcPr>
            <w:tcW w:w="10742" w:type="dxa"/>
            <w:tcBorders>
              <w:top w:val="single" w:sz="12" w:space="0" w:color="7030A0"/>
              <w:left w:val="single" w:sz="12" w:space="0" w:color="7030A0"/>
              <w:bottom w:val="single" w:sz="12" w:space="0" w:color="F79646" w:themeColor="accent6"/>
              <w:right w:val="single" w:sz="12" w:space="0" w:color="7030A0"/>
            </w:tcBorders>
          </w:tcPr>
          <w:p w14:paraId="40E56C23" w14:textId="1241AF2A" w:rsidR="001E7705" w:rsidRDefault="001E7705" w:rsidP="001E7705">
            <w:r w:rsidRPr="006A3520">
              <w:t xml:space="preserve">Le vocabulaire de la dictée : </w:t>
            </w:r>
            <w:r>
              <w:t>Lucie (</w:t>
            </w:r>
            <w:proofErr w:type="spellStart"/>
            <w:r>
              <w:t>np</w:t>
            </w:r>
            <w:proofErr w:type="spellEnd"/>
            <w:r>
              <w:t>) – René (</w:t>
            </w:r>
            <w:proofErr w:type="spellStart"/>
            <w:r>
              <w:t>np</w:t>
            </w:r>
            <w:proofErr w:type="spellEnd"/>
            <w:r>
              <w:t>) – les Vosges (</w:t>
            </w:r>
            <w:proofErr w:type="spellStart"/>
            <w:r>
              <w:t>np</w:t>
            </w:r>
            <w:proofErr w:type="spellEnd"/>
            <w:r>
              <w:t>) – un grand-père (</w:t>
            </w:r>
            <w:proofErr w:type="spellStart"/>
            <w:r>
              <w:t>nc</w:t>
            </w:r>
            <w:proofErr w:type="spellEnd"/>
            <w:r>
              <w:t>) – veiller (v1) – merveilleux (adj) – pur (adj) – peut-être (adv) – apercevoir (v3)</w:t>
            </w:r>
          </w:p>
        </w:tc>
      </w:tr>
      <w:tr w:rsidR="001E7705" w14:paraId="0421FB58" w14:textId="77777777" w:rsidTr="000C5F07">
        <w:tc>
          <w:tcPr>
            <w:tcW w:w="10742" w:type="dxa"/>
            <w:tcBorders>
              <w:top w:val="single" w:sz="12" w:space="0" w:color="F79646" w:themeColor="accent6"/>
              <w:left w:val="single" w:sz="12" w:space="0" w:color="F79646" w:themeColor="accent6"/>
              <w:bottom w:val="single" w:sz="12" w:space="0" w:color="F79646" w:themeColor="accent6"/>
              <w:right w:val="single" w:sz="12" w:space="0" w:color="F79646" w:themeColor="accent6"/>
            </w:tcBorders>
          </w:tcPr>
          <w:p w14:paraId="0B4F8159" w14:textId="26F331B2" w:rsidR="001E7705" w:rsidRDefault="001E7705" w:rsidP="001E7705">
            <w:r w:rsidRPr="006A3520">
              <w:t xml:space="preserve">Le vocabulaire de la dictée : </w:t>
            </w:r>
            <w:r>
              <w:t>Lucie (</w:t>
            </w:r>
            <w:proofErr w:type="spellStart"/>
            <w:r>
              <w:t>np</w:t>
            </w:r>
            <w:proofErr w:type="spellEnd"/>
            <w:r>
              <w:t>) – René (</w:t>
            </w:r>
            <w:proofErr w:type="spellStart"/>
            <w:r>
              <w:t>np</w:t>
            </w:r>
            <w:proofErr w:type="spellEnd"/>
            <w:r>
              <w:t>) – les Vosges (</w:t>
            </w:r>
            <w:proofErr w:type="spellStart"/>
            <w:r>
              <w:t>np</w:t>
            </w:r>
            <w:proofErr w:type="spellEnd"/>
            <w:r>
              <w:t>) – un grand-père (</w:t>
            </w:r>
            <w:proofErr w:type="spellStart"/>
            <w:r>
              <w:t>nc</w:t>
            </w:r>
            <w:proofErr w:type="spellEnd"/>
            <w:r>
              <w:t>) – veiller (v1) – merveilleux (adj) – pur (adj) – peut-être (adv) – apercevoir (v3)</w:t>
            </w:r>
          </w:p>
        </w:tc>
      </w:tr>
      <w:tr w:rsidR="001E7705" w14:paraId="5F734D33" w14:textId="77777777" w:rsidTr="000C5F07">
        <w:tc>
          <w:tcPr>
            <w:tcW w:w="10742" w:type="dxa"/>
            <w:tcBorders>
              <w:top w:val="single" w:sz="12" w:space="0" w:color="F79646" w:themeColor="accent6"/>
              <w:left w:val="single" w:sz="12" w:space="0" w:color="F79646" w:themeColor="accent6"/>
              <w:bottom w:val="single" w:sz="12" w:space="0" w:color="F79646" w:themeColor="accent6"/>
              <w:right w:val="single" w:sz="12" w:space="0" w:color="F79646" w:themeColor="accent6"/>
            </w:tcBorders>
          </w:tcPr>
          <w:p w14:paraId="62A7EE71" w14:textId="03116979" w:rsidR="001E7705" w:rsidRDefault="001E7705" w:rsidP="001E7705">
            <w:r w:rsidRPr="006A3520">
              <w:t xml:space="preserve">Le vocabulaire de la dictée : </w:t>
            </w:r>
            <w:r>
              <w:t>Lucie (</w:t>
            </w:r>
            <w:proofErr w:type="spellStart"/>
            <w:r>
              <w:t>np</w:t>
            </w:r>
            <w:proofErr w:type="spellEnd"/>
            <w:r>
              <w:t>) – René (</w:t>
            </w:r>
            <w:proofErr w:type="spellStart"/>
            <w:r>
              <w:t>np</w:t>
            </w:r>
            <w:proofErr w:type="spellEnd"/>
            <w:r>
              <w:t>) – les Vosges (</w:t>
            </w:r>
            <w:proofErr w:type="spellStart"/>
            <w:r>
              <w:t>np</w:t>
            </w:r>
            <w:proofErr w:type="spellEnd"/>
            <w:r>
              <w:t>) – un grand-père (</w:t>
            </w:r>
            <w:proofErr w:type="spellStart"/>
            <w:r>
              <w:t>nc</w:t>
            </w:r>
            <w:proofErr w:type="spellEnd"/>
            <w:r>
              <w:t>) – veiller (v1) – merveilleux (adj) – pur (adj) – peut-être (adv) – apercevoir (v3)</w:t>
            </w:r>
          </w:p>
        </w:tc>
      </w:tr>
      <w:tr w:rsidR="001E7705" w14:paraId="386B6CC8" w14:textId="77777777" w:rsidTr="000C5F07">
        <w:tc>
          <w:tcPr>
            <w:tcW w:w="10742" w:type="dxa"/>
            <w:tcBorders>
              <w:top w:val="single" w:sz="12" w:space="0" w:color="F79646" w:themeColor="accent6"/>
              <w:left w:val="single" w:sz="12" w:space="0" w:color="F79646" w:themeColor="accent6"/>
              <w:bottom w:val="single" w:sz="12" w:space="0" w:color="F79646" w:themeColor="accent6"/>
              <w:right w:val="single" w:sz="12" w:space="0" w:color="F79646" w:themeColor="accent6"/>
            </w:tcBorders>
          </w:tcPr>
          <w:p w14:paraId="03644303" w14:textId="2438F954" w:rsidR="001E7705" w:rsidRDefault="001E7705" w:rsidP="001E7705">
            <w:r w:rsidRPr="006A3520">
              <w:t xml:space="preserve">Le vocabulaire de la dictée : </w:t>
            </w:r>
            <w:r>
              <w:t>Lucie (</w:t>
            </w:r>
            <w:proofErr w:type="spellStart"/>
            <w:r>
              <w:t>np</w:t>
            </w:r>
            <w:proofErr w:type="spellEnd"/>
            <w:r>
              <w:t>) – René (</w:t>
            </w:r>
            <w:proofErr w:type="spellStart"/>
            <w:r>
              <w:t>np</w:t>
            </w:r>
            <w:proofErr w:type="spellEnd"/>
            <w:r>
              <w:t>) – les Vosges (</w:t>
            </w:r>
            <w:proofErr w:type="spellStart"/>
            <w:r>
              <w:t>np</w:t>
            </w:r>
            <w:proofErr w:type="spellEnd"/>
            <w:r>
              <w:t>) – un grand-père (</w:t>
            </w:r>
            <w:proofErr w:type="spellStart"/>
            <w:r>
              <w:t>nc</w:t>
            </w:r>
            <w:proofErr w:type="spellEnd"/>
            <w:r>
              <w:t>) – veiller (v1) – merveilleux (adj) – pur (adj) – peut-être (adv) – apercevoir (v3)</w:t>
            </w:r>
          </w:p>
        </w:tc>
      </w:tr>
      <w:tr w:rsidR="001E7705" w14:paraId="521CCA03" w14:textId="77777777" w:rsidTr="000C5F07">
        <w:tc>
          <w:tcPr>
            <w:tcW w:w="10742" w:type="dxa"/>
            <w:tcBorders>
              <w:top w:val="single" w:sz="12" w:space="0" w:color="F79646" w:themeColor="accent6"/>
              <w:left w:val="single" w:sz="12" w:space="0" w:color="F79646" w:themeColor="accent6"/>
              <w:bottom w:val="single" w:sz="12" w:space="0" w:color="F79646" w:themeColor="accent6"/>
              <w:right w:val="single" w:sz="12" w:space="0" w:color="F79646" w:themeColor="accent6"/>
            </w:tcBorders>
          </w:tcPr>
          <w:p w14:paraId="04808938" w14:textId="7C2203EF" w:rsidR="001E7705" w:rsidRDefault="001E7705" w:rsidP="001E7705">
            <w:r w:rsidRPr="006A3520">
              <w:t xml:space="preserve">Le vocabulaire de la dictée : </w:t>
            </w:r>
            <w:r>
              <w:t>Lucie (</w:t>
            </w:r>
            <w:proofErr w:type="spellStart"/>
            <w:r>
              <w:t>np</w:t>
            </w:r>
            <w:proofErr w:type="spellEnd"/>
            <w:r>
              <w:t>) – René (</w:t>
            </w:r>
            <w:proofErr w:type="spellStart"/>
            <w:r>
              <w:t>np</w:t>
            </w:r>
            <w:proofErr w:type="spellEnd"/>
            <w:r>
              <w:t>) – les Vosges (</w:t>
            </w:r>
            <w:proofErr w:type="spellStart"/>
            <w:r>
              <w:t>np</w:t>
            </w:r>
            <w:proofErr w:type="spellEnd"/>
            <w:r>
              <w:t>) – un grand-père (</w:t>
            </w:r>
            <w:proofErr w:type="spellStart"/>
            <w:r>
              <w:t>nc</w:t>
            </w:r>
            <w:proofErr w:type="spellEnd"/>
            <w:r>
              <w:t>) – veiller (v1) – merveilleux (adj) – pur (adj) – peut-être (adv) – apercevoir (v3)</w:t>
            </w:r>
          </w:p>
        </w:tc>
      </w:tr>
      <w:tr w:rsidR="001E7705" w14:paraId="1A84F8CF" w14:textId="77777777" w:rsidTr="000C5F07">
        <w:tc>
          <w:tcPr>
            <w:tcW w:w="10742" w:type="dxa"/>
            <w:tcBorders>
              <w:top w:val="single" w:sz="12" w:space="0" w:color="F79646" w:themeColor="accent6"/>
              <w:left w:val="single" w:sz="12" w:space="0" w:color="F79646" w:themeColor="accent6"/>
              <w:bottom w:val="single" w:sz="12" w:space="0" w:color="F79646" w:themeColor="accent6"/>
              <w:right w:val="single" w:sz="12" w:space="0" w:color="F79646" w:themeColor="accent6"/>
            </w:tcBorders>
          </w:tcPr>
          <w:p w14:paraId="59292533" w14:textId="08C41CDA" w:rsidR="001E7705" w:rsidRDefault="001E7705" w:rsidP="001E7705">
            <w:r w:rsidRPr="006A3520">
              <w:t xml:space="preserve">Le vocabulaire de la dictée : </w:t>
            </w:r>
            <w:r>
              <w:t>Lucie (</w:t>
            </w:r>
            <w:proofErr w:type="spellStart"/>
            <w:r>
              <w:t>np</w:t>
            </w:r>
            <w:proofErr w:type="spellEnd"/>
            <w:r>
              <w:t>) – René (</w:t>
            </w:r>
            <w:proofErr w:type="spellStart"/>
            <w:r>
              <w:t>np</w:t>
            </w:r>
            <w:proofErr w:type="spellEnd"/>
            <w:r>
              <w:t>) – les Vosges (</w:t>
            </w:r>
            <w:proofErr w:type="spellStart"/>
            <w:r>
              <w:t>np</w:t>
            </w:r>
            <w:proofErr w:type="spellEnd"/>
            <w:r>
              <w:t>) – un grand-père (</w:t>
            </w:r>
            <w:proofErr w:type="spellStart"/>
            <w:r>
              <w:t>nc</w:t>
            </w:r>
            <w:proofErr w:type="spellEnd"/>
            <w:r>
              <w:t>) – veiller (v1) – merveilleux (adj) – pur (adj) – peut-être (adv) – apercevoir (v3)</w:t>
            </w:r>
          </w:p>
        </w:tc>
      </w:tr>
      <w:tr w:rsidR="001E7705" w14:paraId="07D0D210" w14:textId="77777777" w:rsidTr="000C5F07">
        <w:tc>
          <w:tcPr>
            <w:tcW w:w="10742" w:type="dxa"/>
            <w:tcBorders>
              <w:top w:val="single" w:sz="12" w:space="0" w:color="F79646" w:themeColor="accent6"/>
              <w:left w:val="single" w:sz="12" w:space="0" w:color="F79646" w:themeColor="accent6"/>
              <w:bottom w:val="single" w:sz="12" w:space="0" w:color="F79646" w:themeColor="accent6"/>
              <w:right w:val="single" w:sz="12" w:space="0" w:color="F79646" w:themeColor="accent6"/>
            </w:tcBorders>
          </w:tcPr>
          <w:p w14:paraId="00B701E8" w14:textId="44026841" w:rsidR="001E7705" w:rsidRDefault="001E7705" w:rsidP="001E7705">
            <w:r w:rsidRPr="006A3520">
              <w:lastRenderedPageBreak/>
              <w:t xml:space="preserve">Le vocabulaire de la dictée : </w:t>
            </w:r>
            <w:r>
              <w:t>Lucie (</w:t>
            </w:r>
            <w:proofErr w:type="spellStart"/>
            <w:r>
              <w:t>np</w:t>
            </w:r>
            <w:proofErr w:type="spellEnd"/>
            <w:r>
              <w:t>) – René (</w:t>
            </w:r>
            <w:proofErr w:type="spellStart"/>
            <w:r>
              <w:t>np</w:t>
            </w:r>
            <w:proofErr w:type="spellEnd"/>
            <w:r>
              <w:t>) – les Vosges (</w:t>
            </w:r>
            <w:proofErr w:type="spellStart"/>
            <w:r>
              <w:t>np</w:t>
            </w:r>
            <w:proofErr w:type="spellEnd"/>
            <w:r>
              <w:t>) – un grand-père (</w:t>
            </w:r>
            <w:proofErr w:type="spellStart"/>
            <w:r>
              <w:t>nc</w:t>
            </w:r>
            <w:proofErr w:type="spellEnd"/>
            <w:r>
              <w:t>) – veiller (v1) – merveilleux (adj) – pur (adj) – peut-être (adv) – apercevoir (v3)</w:t>
            </w:r>
          </w:p>
        </w:tc>
      </w:tr>
      <w:tr w:rsidR="001E7705" w14:paraId="225CE85A" w14:textId="77777777" w:rsidTr="000C5F07">
        <w:tc>
          <w:tcPr>
            <w:tcW w:w="10742" w:type="dxa"/>
            <w:tcBorders>
              <w:top w:val="single" w:sz="12" w:space="0" w:color="F79646" w:themeColor="accent6"/>
              <w:left w:val="single" w:sz="12" w:space="0" w:color="F79646" w:themeColor="accent6"/>
              <w:bottom w:val="single" w:sz="12" w:space="0" w:color="F79646" w:themeColor="accent6"/>
              <w:right w:val="single" w:sz="12" w:space="0" w:color="F79646" w:themeColor="accent6"/>
            </w:tcBorders>
          </w:tcPr>
          <w:p w14:paraId="2AB5FAA2" w14:textId="0FAB2ADC" w:rsidR="001E7705" w:rsidRDefault="001E7705" w:rsidP="001E7705">
            <w:r w:rsidRPr="006A3520">
              <w:t xml:space="preserve">Le vocabulaire de la dictée : </w:t>
            </w:r>
            <w:r>
              <w:t>Lucie (</w:t>
            </w:r>
            <w:proofErr w:type="spellStart"/>
            <w:r>
              <w:t>np</w:t>
            </w:r>
            <w:proofErr w:type="spellEnd"/>
            <w:r>
              <w:t>) – René (</w:t>
            </w:r>
            <w:proofErr w:type="spellStart"/>
            <w:r>
              <w:t>np</w:t>
            </w:r>
            <w:proofErr w:type="spellEnd"/>
            <w:r>
              <w:t>) – les Vosges (</w:t>
            </w:r>
            <w:proofErr w:type="spellStart"/>
            <w:r>
              <w:t>np</w:t>
            </w:r>
            <w:proofErr w:type="spellEnd"/>
            <w:r>
              <w:t>) – un grand-père (</w:t>
            </w:r>
            <w:proofErr w:type="spellStart"/>
            <w:r>
              <w:t>nc</w:t>
            </w:r>
            <w:proofErr w:type="spellEnd"/>
            <w:r>
              <w:t>) – veiller (v1) – merveilleux (adj) – pur (adj) – peut-être (adv) – apercevoir (v3)</w:t>
            </w:r>
          </w:p>
        </w:tc>
      </w:tr>
      <w:tr w:rsidR="001E7705" w14:paraId="2C580514" w14:textId="77777777" w:rsidTr="000C5F07">
        <w:tc>
          <w:tcPr>
            <w:tcW w:w="10742" w:type="dxa"/>
            <w:tcBorders>
              <w:top w:val="single" w:sz="12" w:space="0" w:color="F79646" w:themeColor="accent6"/>
              <w:left w:val="single" w:sz="12" w:space="0" w:color="F79646" w:themeColor="accent6"/>
              <w:bottom w:val="single" w:sz="12" w:space="0" w:color="F79646" w:themeColor="accent6"/>
              <w:right w:val="single" w:sz="12" w:space="0" w:color="F79646" w:themeColor="accent6"/>
            </w:tcBorders>
          </w:tcPr>
          <w:p w14:paraId="0515B1F0" w14:textId="47272970" w:rsidR="001E7705" w:rsidRDefault="001E7705" w:rsidP="001E7705">
            <w:r w:rsidRPr="006A3520">
              <w:t xml:space="preserve">Le vocabulaire de la dictée : </w:t>
            </w:r>
            <w:r>
              <w:t>Lucie (</w:t>
            </w:r>
            <w:proofErr w:type="spellStart"/>
            <w:r>
              <w:t>np</w:t>
            </w:r>
            <w:proofErr w:type="spellEnd"/>
            <w:r>
              <w:t>) – René (</w:t>
            </w:r>
            <w:proofErr w:type="spellStart"/>
            <w:r>
              <w:t>np</w:t>
            </w:r>
            <w:proofErr w:type="spellEnd"/>
            <w:r>
              <w:t>) – les Vosges (</w:t>
            </w:r>
            <w:proofErr w:type="spellStart"/>
            <w:r>
              <w:t>np</w:t>
            </w:r>
            <w:proofErr w:type="spellEnd"/>
            <w:r>
              <w:t>) – un grand-père (</w:t>
            </w:r>
            <w:proofErr w:type="spellStart"/>
            <w:r>
              <w:t>nc</w:t>
            </w:r>
            <w:proofErr w:type="spellEnd"/>
            <w:r>
              <w:t>) – veiller (v1) – merveilleux (adj) – pur (adj) – peut-être (adv) – apercevoir (v3)</w:t>
            </w:r>
          </w:p>
        </w:tc>
      </w:tr>
      <w:tr w:rsidR="001E7705" w14:paraId="54DBF637" w14:textId="77777777" w:rsidTr="000C5F07">
        <w:tc>
          <w:tcPr>
            <w:tcW w:w="10742" w:type="dxa"/>
            <w:tcBorders>
              <w:top w:val="single" w:sz="12" w:space="0" w:color="F79646" w:themeColor="accent6"/>
              <w:left w:val="single" w:sz="12" w:space="0" w:color="F79646" w:themeColor="accent6"/>
              <w:bottom w:val="single" w:sz="12" w:space="0" w:color="F79646" w:themeColor="accent6"/>
              <w:right w:val="single" w:sz="12" w:space="0" w:color="F79646" w:themeColor="accent6"/>
            </w:tcBorders>
          </w:tcPr>
          <w:p w14:paraId="4DD08DC7" w14:textId="382900E6" w:rsidR="001E7705" w:rsidRDefault="001E7705" w:rsidP="001E7705">
            <w:r w:rsidRPr="006A3520">
              <w:t xml:space="preserve">Le vocabulaire de la dictée : </w:t>
            </w:r>
            <w:r>
              <w:t>Lucie (</w:t>
            </w:r>
            <w:proofErr w:type="spellStart"/>
            <w:r>
              <w:t>np</w:t>
            </w:r>
            <w:proofErr w:type="spellEnd"/>
            <w:r>
              <w:t>) – René (</w:t>
            </w:r>
            <w:proofErr w:type="spellStart"/>
            <w:r>
              <w:t>np</w:t>
            </w:r>
            <w:proofErr w:type="spellEnd"/>
            <w:r>
              <w:t>) – les Vosges (</w:t>
            </w:r>
            <w:proofErr w:type="spellStart"/>
            <w:r>
              <w:t>np</w:t>
            </w:r>
            <w:proofErr w:type="spellEnd"/>
            <w:r>
              <w:t>) – un grand-père (</w:t>
            </w:r>
            <w:proofErr w:type="spellStart"/>
            <w:r>
              <w:t>nc</w:t>
            </w:r>
            <w:proofErr w:type="spellEnd"/>
            <w:r>
              <w:t>) – veiller (v1) – merveilleux (adj) – pur (adj) – peut-être (adv) – apercevoir (v3)</w:t>
            </w:r>
          </w:p>
        </w:tc>
      </w:tr>
      <w:tr w:rsidR="001E7705" w14:paraId="2C78B37F" w14:textId="77777777" w:rsidTr="000C5F07">
        <w:tc>
          <w:tcPr>
            <w:tcW w:w="10742" w:type="dxa"/>
            <w:tcBorders>
              <w:top w:val="single" w:sz="12" w:space="0" w:color="F79646" w:themeColor="accent6"/>
              <w:left w:val="single" w:sz="12" w:space="0" w:color="F79646" w:themeColor="accent6"/>
              <w:bottom w:val="single" w:sz="12" w:space="0" w:color="F79646" w:themeColor="accent6"/>
              <w:right w:val="single" w:sz="12" w:space="0" w:color="F79646" w:themeColor="accent6"/>
            </w:tcBorders>
          </w:tcPr>
          <w:p w14:paraId="23B9DDA4" w14:textId="5C4D1AD7" w:rsidR="001E7705" w:rsidRDefault="001E7705" w:rsidP="001E7705">
            <w:r w:rsidRPr="006A3520">
              <w:t xml:space="preserve">Le vocabulaire de la dictée : </w:t>
            </w:r>
            <w:r>
              <w:t>Lucie (</w:t>
            </w:r>
            <w:proofErr w:type="spellStart"/>
            <w:r>
              <w:t>np</w:t>
            </w:r>
            <w:proofErr w:type="spellEnd"/>
            <w:r>
              <w:t>) – René (</w:t>
            </w:r>
            <w:proofErr w:type="spellStart"/>
            <w:r>
              <w:t>np</w:t>
            </w:r>
            <w:proofErr w:type="spellEnd"/>
            <w:r>
              <w:t>) – les Vosges (</w:t>
            </w:r>
            <w:proofErr w:type="spellStart"/>
            <w:r>
              <w:t>np</w:t>
            </w:r>
            <w:proofErr w:type="spellEnd"/>
            <w:r>
              <w:t>) – un grand-père (</w:t>
            </w:r>
            <w:proofErr w:type="spellStart"/>
            <w:r>
              <w:t>nc</w:t>
            </w:r>
            <w:proofErr w:type="spellEnd"/>
            <w:r>
              <w:t>) – veiller (v1) – merveilleux (adj) – pur (adj) – peut-être (adv) – apercevoir (v3)</w:t>
            </w:r>
          </w:p>
        </w:tc>
      </w:tr>
      <w:tr w:rsidR="001E7705" w14:paraId="609D2BC8" w14:textId="77777777" w:rsidTr="000C5F07">
        <w:tc>
          <w:tcPr>
            <w:tcW w:w="10742" w:type="dxa"/>
            <w:tcBorders>
              <w:top w:val="single" w:sz="12" w:space="0" w:color="F79646" w:themeColor="accent6"/>
              <w:left w:val="single" w:sz="12" w:space="0" w:color="F79646" w:themeColor="accent6"/>
              <w:bottom w:val="single" w:sz="12" w:space="0" w:color="F79646" w:themeColor="accent6"/>
              <w:right w:val="single" w:sz="12" w:space="0" w:color="F79646" w:themeColor="accent6"/>
            </w:tcBorders>
          </w:tcPr>
          <w:p w14:paraId="4363A426" w14:textId="76AF02A0" w:rsidR="001E7705" w:rsidRDefault="001E7705" w:rsidP="001E7705">
            <w:r w:rsidRPr="006A3520">
              <w:t xml:space="preserve">Le vocabulaire de la dictée : </w:t>
            </w:r>
            <w:r>
              <w:t>Lucie (</w:t>
            </w:r>
            <w:proofErr w:type="spellStart"/>
            <w:r>
              <w:t>np</w:t>
            </w:r>
            <w:proofErr w:type="spellEnd"/>
            <w:r>
              <w:t>) – René (</w:t>
            </w:r>
            <w:proofErr w:type="spellStart"/>
            <w:r>
              <w:t>np</w:t>
            </w:r>
            <w:proofErr w:type="spellEnd"/>
            <w:r>
              <w:t>) – les Vosges (</w:t>
            </w:r>
            <w:proofErr w:type="spellStart"/>
            <w:r>
              <w:t>np</w:t>
            </w:r>
            <w:proofErr w:type="spellEnd"/>
            <w:r>
              <w:t>) – un grand-père (</w:t>
            </w:r>
            <w:proofErr w:type="spellStart"/>
            <w:r>
              <w:t>nc</w:t>
            </w:r>
            <w:proofErr w:type="spellEnd"/>
            <w:r>
              <w:t>) – veiller (v1) – merveilleux (adj) – pur (adj) – peut-être (adv) – apercevoir (v3)</w:t>
            </w:r>
          </w:p>
        </w:tc>
      </w:tr>
      <w:tr w:rsidR="001E7705" w14:paraId="614182AB" w14:textId="77777777" w:rsidTr="000C5F07">
        <w:tc>
          <w:tcPr>
            <w:tcW w:w="10742" w:type="dxa"/>
            <w:tcBorders>
              <w:top w:val="single" w:sz="12" w:space="0" w:color="F79646" w:themeColor="accent6"/>
              <w:left w:val="single" w:sz="12" w:space="0" w:color="F79646" w:themeColor="accent6"/>
              <w:bottom w:val="single" w:sz="12" w:space="0" w:color="F79646" w:themeColor="accent6"/>
              <w:right w:val="single" w:sz="12" w:space="0" w:color="F79646" w:themeColor="accent6"/>
            </w:tcBorders>
          </w:tcPr>
          <w:p w14:paraId="4F3938B6" w14:textId="54E5FF17" w:rsidR="001E7705" w:rsidRDefault="001E7705" w:rsidP="001E7705">
            <w:r w:rsidRPr="006A3520">
              <w:t xml:space="preserve">Le vocabulaire de la dictée : </w:t>
            </w:r>
            <w:r>
              <w:t>Lucie (</w:t>
            </w:r>
            <w:proofErr w:type="spellStart"/>
            <w:r>
              <w:t>np</w:t>
            </w:r>
            <w:proofErr w:type="spellEnd"/>
            <w:r>
              <w:t>) – René (</w:t>
            </w:r>
            <w:proofErr w:type="spellStart"/>
            <w:r>
              <w:t>np</w:t>
            </w:r>
            <w:proofErr w:type="spellEnd"/>
            <w:r>
              <w:t>) – les Vosges (</w:t>
            </w:r>
            <w:proofErr w:type="spellStart"/>
            <w:r>
              <w:t>np</w:t>
            </w:r>
            <w:proofErr w:type="spellEnd"/>
            <w:r>
              <w:t>) – un grand-père (</w:t>
            </w:r>
            <w:proofErr w:type="spellStart"/>
            <w:r>
              <w:t>nc</w:t>
            </w:r>
            <w:proofErr w:type="spellEnd"/>
            <w:r>
              <w:t>) – veiller (v1) – merveilleux (adj) – pur (adj) – peut-être (adv) – apercevoir (v3)</w:t>
            </w:r>
          </w:p>
        </w:tc>
      </w:tr>
      <w:tr w:rsidR="001E7705" w14:paraId="14BBC862" w14:textId="77777777" w:rsidTr="000C5F07">
        <w:tc>
          <w:tcPr>
            <w:tcW w:w="10742" w:type="dxa"/>
            <w:tcBorders>
              <w:top w:val="single" w:sz="12" w:space="0" w:color="F79646" w:themeColor="accent6"/>
              <w:left w:val="single" w:sz="12" w:space="0" w:color="F79646" w:themeColor="accent6"/>
              <w:bottom w:val="single" w:sz="12" w:space="0" w:color="F79646" w:themeColor="accent6"/>
              <w:right w:val="single" w:sz="12" w:space="0" w:color="F79646" w:themeColor="accent6"/>
            </w:tcBorders>
          </w:tcPr>
          <w:p w14:paraId="69EBC39A" w14:textId="11B5C7A0" w:rsidR="001E7705" w:rsidRDefault="001E7705" w:rsidP="001E7705">
            <w:r w:rsidRPr="006A3520">
              <w:t xml:space="preserve">Le vocabulaire de la dictée : </w:t>
            </w:r>
            <w:r>
              <w:t>Lucie (</w:t>
            </w:r>
            <w:proofErr w:type="spellStart"/>
            <w:r>
              <w:t>np</w:t>
            </w:r>
            <w:proofErr w:type="spellEnd"/>
            <w:r>
              <w:t>) – René (</w:t>
            </w:r>
            <w:proofErr w:type="spellStart"/>
            <w:r>
              <w:t>np</w:t>
            </w:r>
            <w:proofErr w:type="spellEnd"/>
            <w:r>
              <w:t>) – les Vosges (</w:t>
            </w:r>
            <w:proofErr w:type="spellStart"/>
            <w:r>
              <w:t>np</w:t>
            </w:r>
            <w:proofErr w:type="spellEnd"/>
            <w:r>
              <w:t>) – un grand-père (</w:t>
            </w:r>
            <w:proofErr w:type="spellStart"/>
            <w:r>
              <w:t>nc</w:t>
            </w:r>
            <w:proofErr w:type="spellEnd"/>
            <w:r>
              <w:t>) – veiller (v1) – merveilleux (adj) – pur (adj) – peut-être (adv) – apercevoir (v3)</w:t>
            </w:r>
          </w:p>
        </w:tc>
      </w:tr>
      <w:tr w:rsidR="001E7705" w14:paraId="2B8F2543" w14:textId="77777777" w:rsidTr="000C5F07">
        <w:tc>
          <w:tcPr>
            <w:tcW w:w="10742" w:type="dxa"/>
            <w:tcBorders>
              <w:top w:val="single" w:sz="12" w:space="0" w:color="F79646" w:themeColor="accent6"/>
              <w:left w:val="single" w:sz="12" w:space="0" w:color="F79646" w:themeColor="accent6"/>
              <w:bottom w:val="single" w:sz="12" w:space="0" w:color="F79646" w:themeColor="accent6"/>
              <w:right w:val="single" w:sz="12" w:space="0" w:color="F79646" w:themeColor="accent6"/>
            </w:tcBorders>
          </w:tcPr>
          <w:p w14:paraId="29B54E72" w14:textId="7D926012" w:rsidR="001E7705" w:rsidRDefault="001E7705" w:rsidP="001E7705">
            <w:r w:rsidRPr="006A3520">
              <w:t xml:space="preserve">Le vocabulaire de la dictée : </w:t>
            </w:r>
            <w:r>
              <w:t>Lucie (</w:t>
            </w:r>
            <w:proofErr w:type="spellStart"/>
            <w:r>
              <w:t>np</w:t>
            </w:r>
            <w:proofErr w:type="spellEnd"/>
            <w:r>
              <w:t>) – René (</w:t>
            </w:r>
            <w:proofErr w:type="spellStart"/>
            <w:r>
              <w:t>np</w:t>
            </w:r>
            <w:proofErr w:type="spellEnd"/>
            <w:r>
              <w:t>) – les Vosges (</w:t>
            </w:r>
            <w:proofErr w:type="spellStart"/>
            <w:r>
              <w:t>np</w:t>
            </w:r>
            <w:proofErr w:type="spellEnd"/>
            <w:r>
              <w:t>) – un grand-père (</w:t>
            </w:r>
            <w:proofErr w:type="spellStart"/>
            <w:r>
              <w:t>nc</w:t>
            </w:r>
            <w:proofErr w:type="spellEnd"/>
            <w:r>
              <w:t>) – veiller (v1) – merveilleux (adj) – pur (adj) – peut-être (adv) – apercevoir (v3)</w:t>
            </w:r>
          </w:p>
        </w:tc>
      </w:tr>
      <w:tr w:rsidR="001E7705" w14:paraId="7CCE93B8" w14:textId="77777777" w:rsidTr="000C5F07">
        <w:tc>
          <w:tcPr>
            <w:tcW w:w="10742" w:type="dxa"/>
            <w:tcBorders>
              <w:top w:val="single" w:sz="12" w:space="0" w:color="F79646" w:themeColor="accent6"/>
              <w:left w:val="single" w:sz="12" w:space="0" w:color="F79646" w:themeColor="accent6"/>
              <w:bottom w:val="single" w:sz="12" w:space="0" w:color="F79646" w:themeColor="accent6"/>
              <w:right w:val="single" w:sz="12" w:space="0" w:color="F79646" w:themeColor="accent6"/>
            </w:tcBorders>
          </w:tcPr>
          <w:p w14:paraId="53F1C2E4" w14:textId="0D4172E9" w:rsidR="001E7705" w:rsidRDefault="001E7705" w:rsidP="001E7705">
            <w:r w:rsidRPr="006A3520">
              <w:t xml:space="preserve">Le vocabulaire de la dictée : </w:t>
            </w:r>
            <w:r>
              <w:t>Lucie (</w:t>
            </w:r>
            <w:proofErr w:type="spellStart"/>
            <w:r>
              <w:t>np</w:t>
            </w:r>
            <w:proofErr w:type="spellEnd"/>
            <w:r>
              <w:t>) – René (</w:t>
            </w:r>
            <w:proofErr w:type="spellStart"/>
            <w:r>
              <w:t>np</w:t>
            </w:r>
            <w:proofErr w:type="spellEnd"/>
            <w:r>
              <w:t>) – les Vosges (</w:t>
            </w:r>
            <w:proofErr w:type="spellStart"/>
            <w:r>
              <w:t>np</w:t>
            </w:r>
            <w:proofErr w:type="spellEnd"/>
            <w:r>
              <w:t>) – un grand-père (</w:t>
            </w:r>
            <w:proofErr w:type="spellStart"/>
            <w:r>
              <w:t>nc</w:t>
            </w:r>
            <w:proofErr w:type="spellEnd"/>
            <w:r>
              <w:t>) – veiller (v1) – merveilleux (adj) – pur (adj) – peut-être (adv) – apercevoir (v3)</w:t>
            </w:r>
          </w:p>
        </w:tc>
      </w:tr>
    </w:tbl>
    <w:p w14:paraId="280B358E" w14:textId="77777777" w:rsidR="00982B0D" w:rsidRPr="00080660" w:rsidRDefault="00982B0D" w:rsidP="00080660"/>
    <w:sectPr w:rsidR="00982B0D" w:rsidRPr="00080660" w:rsidSect="00890EEE">
      <w:pgSz w:w="11906" w:h="16838" w:code="9"/>
      <w:pgMar w:top="567" w:right="567" w:bottom="567" w:left="567" w:header="709" w:footer="709" w:gutter="0"/>
      <w:pgBorders>
        <w:top w:val="single" w:sz="48" w:space="15" w:color="FFFFFF"/>
        <w:left w:val="single" w:sz="48" w:space="15" w:color="FFFFFF"/>
        <w:bottom w:val="single" w:sz="48" w:space="10" w:color="FFFFFF"/>
        <w:right w:val="single" w:sz="48" w:space="10" w:color="FFFFFF"/>
      </w:pgBorders>
      <w:cols w:space="708"/>
      <w:docGrid w:linePitch="54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drawingGridHorizontalSpacing w:val="110"/>
  <w:drawingGridVerticalSpacing w:val="272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0EEE"/>
    <w:rsid w:val="00002084"/>
    <w:rsid w:val="00005205"/>
    <w:rsid w:val="00021B08"/>
    <w:rsid w:val="00031923"/>
    <w:rsid w:val="0003538D"/>
    <w:rsid w:val="000536F1"/>
    <w:rsid w:val="00057FD6"/>
    <w:rsid w:val="00062363"/>
    <w:rsid w:val="0007198D"/>
    <w:rsid w:val="00073E1E"/>
    <w:rsid w:val="00080660"/>
    <w:rsid w:val="00084704"/>
    <w:rsid w:val="00087FB4"/>
    <w:rsid w:val="000B197E"/>
    <w:rsid w:val="000C4CB1"/>
    <w:rsid w:val="000C5F07"/>
    <w:rsid w:val="000D44B0"/>
    <w:rsid w:val="000E22CF"/>
    <w:rsid w:val="000F40AB"/>
    <w:rsid w:val="000F5D60"/>
    <w:rsid w:val="000F71FE"/>
    <w:rsid w:val="00100719"/>
    <w:rsid w:val="00102592"/>
    <w:rsid w:val="001129B2"/>
    <w:rsid w:val="00114C8E"/>
    <w:rsid w:val="001328FD"/>
    <w:rsid w:val="00154C15"/>
    <w:rsid w:val="00167292"/>
    <w:rsid w:val="0018578F"/>
    <w:rsid w:val="00192F72"/>
    <w:rsid w:val="001C7C50"/>
    <w:rsid w:val="001E7705"/>
    <w:rsid w:val="001F4971"/>
    <w:rsid w:val="002037B3"/>
    <w:rsid w:val="00206B16"/>
    <w:rsid w:val="00217BC4"/>
    <w:rsid w:val="00221DEC"/>
    <w:rsid w:val="00230032"/>
    <w:rsid w:val="00232AEA"/>
    <w:rsid w:val="00244C23"/>
    <w:rsid w:val="00254B46"/>
    <w:rsid w:val="00260E09"/>
    <w:rsid w:val="002636E2"/>
    <w:rsid w:val="0026391E"/>
    <w:rsid w:val="00274C7C"/>
    <w:rsid w:val="00293B5F"/>
    <w:rsid w:val="002A47E5"/>
    <w:rsid w:val="002C1452"/>
    <w:rsid w:val="002D631A"/>
    <w:rsid w:val="00314605"/>
    <w:rsid w:val="00314D44"/>
    <w:rsid w:val="003253DD"/>
    <w:rsid w:val="00336682"/>
    <w:rsid w:val="00367C72"/>
    <w:rsid w:val="00374A9E"/>
    <w:rsid w:val="00394626"/>
    <w:rsid w:val="003B4595"/>
    <w:rsid w:val="003C5858"/>
    <w:rsid w:val="003E5244"/>
    <w:rsid w:val="003F09CC"/>
    <w:rsid w:val="00412B56"/>
    <w:rsid w:val="00422386"/>
    <w:rsid w:val="00431AFD"/>
    <w:rsid w:val="00437222"/>
    <w:rsid w:val="004439DF"/>
    <w:rsid w:val="00460428"/>
    <w:rsid w:val="00490966"/>
    <w:rsid w:val="00495CA4"/>
    <w:rsid w:val="004B32AD"/>
    <w:rsid w:val="004F02E3"/>
    <w:rsid w:val="004F1F8D"/>
    <w:rsid w:val="0052089B"/>
    <w:rsid w:val="00520DEA"/>
    <w:rsid w:val="005272FF"/>
    <w:rsid w:val="00533093"/>
    <w:rsid w:val="00533911"/>
    <w:rsid w:val="00535536"/>
    <w:rsid w:val="0055212F"/>
    <w:rsid w:val="005722A6"/>
    <w:rsid w:val="005810DA"/>
    <w:rsid w:val="005879A3"/>
    <w:rsid w:val="005C7FC2"/>
    <w:rsid w:val="00613ABB"/>
    <w:rsid w:val="0062153D"/>
    <w:rsid w:val="0062626B"/>
    <w:rsid w:val="00636FBC"/>
    <w:rsid w:val="00643F62"/>
    <w:rsid w:val="00653BF0"/>
    <w:rsid w:val="00685DD5"/>
    <w:rsid w:val="006C5A12"/>
    <w:rsid w:val="006C6B0B"/>
    <w:rsid w:val="006C74BD"/>
    <w:rsid w:val="006D25CF"/>
    <w:rsid w:val="006E6473"/>
    <w:rsid w:val="006E75C7"/>
    <w:rsid w:val="0071246B"/>
    <w:rsid w:val="0072281C"/>
    <w:rsid w:val="007229E0"/>
    <w:rsid w:val="00731354"/>
    <w:rsid w:val="00732B53"/>
    <w:rsid w:val="00761E84"/>
    <w:rsid w:val="00762CD0"/>
    <w:rsid w:val="00777BE8"/>
    <w:rsid w:val="00784E38"/>
    <w:rsid w:val="007A6120"/>
    <w:rsid w:val="007A6EB7"/>
    <w:rsid w:val="007B0228"/>
    <w:rsid w:val="007C4470"/>
    <w:rsid w:val="007D2C10"/>
    <w:rsid w:val="007D522F"/>
    <w:rsid w:val="007E5B9F"/>
    <w:rsid w:val="0080044F"/>
    <w:rsid w:val="008078F6"/>
    <w:rsid w:val="0081609E"/>
    <w:rsid w:val="0084195F"/>
    <w:rsid w:val="008457CA"/>
    <w:rsid w:val="008519C3"/>
    <w:rsid w:val="00852228"/>
    <w:rsid w:val="008555D1"/>
    <w:rsid w:val="00861682"/>
    <w:rsid w:val="00861956"/>
    <w:rsid w:val="008624BE"/>
    <w:rsid w:val="008837ED"/>
    <w:rsid w:val="00890EEE"/>
    <w:rsid w:val="00894344"/>
    <w:rsid w:val="008A5EB5"/>
    <w:rsid w:val="008C5275"/>
    <w:rsid w:val="008D550D"/>
    <w:rsid w:val="008E0AAE"/>
    <w:rsid w:val="008E15FE"/>
    <w:rsid w:val="00930452"/>
    <w:rsid w:val="00932F4B"/>
    <w:rsid w:val="00933CC6"/>
    <w:rsid w:val="009372DC"/>
    <w:rsid w:val="00945D6F"/>
    <w:rsid w:val="00946731"/>
    <w:rsid w:val="00982B0D"/>
    <w:rsid w:val="00986B44"/>
    <w:rsid w:val="00987536"/>
    <w:rsid w:val="009A3916"/>
    <w:rsid w:val="009B2F9D"/>
    <w:rsid w:val="009F2151"/>
    <w:rsid w:val="009F3B42"/>
    <w:rsid w:val="00A3423C"/>
    <w:rsid w:val="00A36B63"/>
    <w:rsid w:val="00A54A51"/>
    <w:rsid w:val="00A54A59"/>
    <w:rsid w:val="00A604BB"/>
    <w:rsid w:val="00A71727"/>
    <w:rsid w:val="00A823BE"/>
    <w:rsid w:val="00A87E93"/>
    <w:rsid w:val="00A92444"/>
    <w:rsid w:val="00AA615C"/>
    <w:rsid w:val="00AB0546"/>
    <w:rsid w:val="00AB4CF7"/>
    <w:rsid w:val="00AB5739"/>
    <w:rsid w:val="00AC5A3C"/>
    <w:rsid w:val="00AE1DBE"/>
    <w:rsid w:val="00AF179D"/>
    <w:rsid w:val="00B0262A"/>
    <w:rsid w:val="00B06DB2"/>
    <w:rsid w:val="00B2319F"/>
    <w:rsid w:val="00B30DCA"/>
    <w:rsid w:val="00B37E57"/>
    <w:rsid w:val="00B45DFE"/>
    <w:rsid w:val="00B66B10"/>
    <w:rsid w:val="00B670B8"/>
    <w:rsid w:val="00B73E48"/>
    <w:rsid w:val="00B9349D"/>
    <w:rsid w:val="00B96139"/>
    <w:rsid w:val="00B97BB8"/>
    <w:rsid w:val="00BA77CC"/>
    <w:rsid w:val="00BB13FC"/>
    <w:rsid w:val="00BB4BC1"/>
    <w:rsid w:val="00BC14CE"/>
    <w:rsid w:val="00BD0CDE"/>
    <w:rsid w:val="00BE2013"/>
    <w:rsid w:val="00BF1C0D"/>
    <w:rsid w:val="00BF7D76"/>
    <w:rsid w:val="00C1709E"/>
    <w:rsid w:val="00C624CD"/>
    <w:rsid w:val="00C74A98"/>
    <w:rsid w:val="00C81229"/>
    <w:rsid w:val="00CA0F6A"/>
    <w:rsid w:val="00CA1EDD"/>
    <w:rsid w:val="00CA57C6"/>
    <w:rsid w:val="00CA76B9"/>
    <w:rsid w:val="00CB408E"/>
    <w:rsid w:val="00CD614B"/>
    <w:rsid w:val="00CD6C5E"/>
    <w:rsid w:val="00CF0240"/>
    <w:rsid w:val="00D0071B"/>
    <w:rsid w:val="00D1758C"/>
    <w:rsid w:val="00D221B0"/>
    <w:rsid w:val="00D46075"/>
    <w:rsid w:val="00D465DD"/>
    <w:rsid w:val="00D54D1A"/>
    <w:rsid w:val="00D64C48"/>
    <w:rsid w:val="00D67606"/>
    <w:rsid w:val="00D81D46"/>
    <w:rsid w:val="00D97D6A"/>
    <w:rsid w:val="00DC23BF"/>
    <w:rsid w:val="00DC65D9"/>
    <w:rsid w:val="00DD05F9"/>
    <w:rsid w:val="00DD5E53"/>
    <w:rsid w:val="00E06C19"/>
    <w:rsid w:val="00E107F5"/>
    <w:rsid w:val="00E152C6"/>
    <w:rsid w:val="00E1699D"/>
    <w:rsid w:val="00E229D2"/>
    <w:rsid w:val="00E2479D"/>
    <w:rsid w:val="00E82B50"/>
    <w:rsid w:val="00E85B8E"/>
    <w:rsid w:val="00E97227"/>
    <w:rsid w:val="00EA297A"/>
    <w:rsid w:val="00EB5851"/>
    <w:rsid w:val="00EC458D"/>
    <w:rsid w:val="00EC5130"/>
    <w:rsid w:val="00EC7C85"/>
    <w:rsid w:val="00ED1B70"/>
    <w:rsid w:val="00EE379E"/>
    <w:rsid w:val="00EF402A"/>
    <w:rsid w:val="00F07391"/>
    <w:rsid w:val="00F24CA7"/>
    <w:rsid w:val="00F262A7"/>
    <w:rsid w:val="00F35785"/>
    <w:rsid w:val="00F62A23"/>
    <w:rsid w:val="00F74E5F"/>
    <w:rsid w:val="00F86A42"/>
    <w:rsid w:val="00F94D29"/>
    <w:rsid w:val="00F9614E"/>
    <w:rsid w:val="00FA2C45"/>
    <w:rsid w:val="00FC755D"/>
    <w:rsid w:val="00FD7CC5"/>
    <w:rsid w:val="00FE02F7"/>
    <w:rsid w:val="00FE4D2A"/>
    <w:rsid w:val="00FE74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6B55A7"/>
  <w15:chartTrackingRefBased/>
  <w15:docId w15:val="{C0AD9A36-C513-425D-B969-228F924DE9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Calibr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62A23"/>
    <w:rPr>
      <w:rFonts w:ascii="Calibri" w:hAnsi="Calibri" w:cs="Times New Roma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F62A2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artable">
    <w:name w:val="Cartable"/>
    <w:basedOn w:val="Normal"/>
    <w:qFormat/>
    <w:rsid w:val="00F62A23"/>
    <w:pPr>
      <w:spacing w:line="480" w:lineRule="auto"/>
      <w:jc w:val="both"/>
    </w:pPr>
    <w:rPr>
      <w:rFonts w:ascii="Arial" w:hAnsi="Arial" w:cs="Arial"/>
      <w:sz w:val="40"/>
    </w:rPr>
  </w:style>
  <w:style w:type="table" w:customStyle="1" w:styleId="Grilledutableau1">
    <w:name w:val="Grille du tableau1"/>
    <w:basedOn w:val="TableauNormal"/>
    <w:next w:val="Grilledutableau"/>
    <w:uiPriority w:val="59"/>
    <w:rsid w:val="00F62A2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2">
    <w:name w:val="Grille du tableau2"/>
    <w:basedOn w:val="TableauNormal"/>
    <w:next w:val="Grilledutableau"/>
    <w:uiPriority w:val="59"/>
    <w:rsid w:val="00F62A2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3">
    <w:name w:val="Grille du tableau3"/>
    <w:basedOn w:val="TableauNormal"/>
    <w:next w:val="Grilledutableau"/>
    <w:uiPriority w:val="59"/>
    <w:rsid w:val="00F62A2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4800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65AD9DF-A887-4F64-9B2C-E3819D5103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109</TotalTime>
  <Pages>2</Pages>
  <Words>946</Words>
  <Characters>5203</Characters>
  <Application>Microsoft Office Word</Application>
  <DocSecurity>0</DocSecurity>
  <Lines>43</Lines>
  <Paragraphs>12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Stéphanie escoin</dc:creator>
  <cp:keywords/>
  <dc:description/>
  <cp:lastModifiedBy>Stéphanie escoin</cp:lastModifiedBy>
  <cp:revision>10</cp:revision>
  <dcterms:created xsi:type="dcterms:W3CDTF">2024-09-28T18:12:00Z</dcterms:created>
  <dcterms:modified xsi:type="dcterms:W3CDTF">2025-02-18T10:01:00Z</dcterms:modified>
</cp:coreProperties>
</file>